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55" w:type="dxa"/>
        <w:tblLook w:val="01E0" w:firstRow="1" w:lastRow="1" w:firstColumn="1" w:lastColumn="1" w:noHBand="0" w:noVBand="0"/>
      </w:tblPr>
      <w:tblGrid>
        <w:gridCol w:w="9570"/>
        <w:gridCol w:w="4785"/>
      </w:tblGrid>
      <w:tr w:rsidR="00B35EF0" w:rsidRPr="0062732C" w:rsidTr="00B35EF0">
        <w:tc>
          <w:tcPr>
            <w:tcW w:w="9570" w:type="dxa"/>
            <w:shd w:val="clear" w:color="auto" w:fill="auto"/>
          </w:tcPr>
          <w:p w:rsidR="00B35EF0" w:rsidRDefault="00B35EF0" w:rsidP="00BC327B">
            <w:pPr>
              <w:jc w:val="both"/>
              <w:rPr>
                <w:b/>
                <w:sz w:val="28"/>
                <w:szCs w:val="28"/>
              </w:rPr>
            </w:pPr>
          </w:p>
          <w:p w:rsidR="00B35EF0" w:rsidRPr="00584B1F" w:rsidRDefault="00B35EF0" w:rsidP="00B35EF0">
            <w:pPr>
              <w:jc w:val="center"/>
              <w:rPr>
                <w:sz w:val="25"/>
                <w:szCs w:val="2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6DB60FD" wp14:editId="192493D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-457200</wp:posOffset>
                      </wp:positionV>
                      <wp:extent cx="571500" cy="228600"/>
                      <wp:effectExtent l="0" t="0" r="635" b="381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5EF0" w:rsidRDefault="00B35EF0" w:rsidP="00B35EF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63pt;margin-top:-36pt;width: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" o:allowincell="f" filled="f" stroked="f">
                      <v:textbox>
                        <w:txbxContent>
                          <w:p w:rsidR="00B35EF0" w:rsidRDefault="00B35EF0" w:rsidP="00B35EF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59264" behindDoc="1" locked="0" layoutInCell="0" allowOverlap="1" wp14:anchorId="2B4969D7" wp14:editId="3A6E2DCE">
                      <wp:simplePos x="0" y="0"/>
                      <wp:positionH relativeFrom="column">
                        <wp:posOffset>2698115</wp:posOffset>
                      </wp:positionH>
                      <wp:positionV relativeFrom="paragraph">
                        <wp:posOffset>0</wp:posOffset>
                      </wp:positionV>
                      <wp:extent cx="845185" cy="685800"/>
                      <wp:effectExtent l="1905" t="0" r="635" b="3810"/>
                      <wp:wrapNone/>
                      <wp:docPr id="1" name="Полотно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Полотно 1" o:spid="_x0000_s1026" editas="canvas" style="position:absolute;margin-left:212.45pt;margin-top:0;width:66.55pt;height:54pt;z-index:-251657216" coordsize="8451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ERZGPt4AAAAIAQAADwAAAAAAAAAAAAAAAABjAwAAZHJzL2Rv&#10;d25yZXYueG1sUEsFBgAAAAAEAAQA8wAAAG4EAAAAAA==&#10;" o:allowincell="f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8451;height:6858;visibility:visible;mso-wrap-style:square">
                        <v:fill o:detectmouseclick="t"/>
                        <v:path o:connecttype="none"/>
                      </v:shape>
                    </v:group>
                  </w:pict>
                </mc:Fallback>
              </mc:AlternateContent>
            </w:r>
            <w:r w:rsidRPr="00584B1F">
              <w:rPr>
                <w:sz w:val="25"/>
                <w:szCs w:val="25"/>
              </w:rPr>
              <w:t>РОССИЙСКАЯ  ФЕДЕРАЦИЯ</w:t>
            </w:r>
          </w:p>
          <w:p w:rsidR="00B35EF0" w:rsidRPr="00584B1F" w:rsidRDefault="00B35EF0" w:rsidP="00B35EF0">
            <w:pPr>
              <w:jc w:val="center"/>
              <w:rPr>
                <w:sz w:val="25"/>
                <w:szCs w:val="25"/>
              </w:rPr>
            </w:pPr>
          </w:p>
          <w:p w:rsidR="00B35EF0" w:rsidRPr="00584B1F" w:rsidRDefault="00B35EF0" w:rsidP="00B35EF0">
            <w:pPr>
              <w:jc w:val="center"/>
              <w:rPr>
                <w:sz w:val="25"/>
                <w:szCs w:val="25"/>
              </w:rPr>
            </w:pPr>
            <w:r w:rsidRPr="00584B1F">
              <w:rPr>
                <w:sz w:val="25"/>
                <w:szCs w:val="25"/>
              </w:rPr>
              <w:t xml:space="preserve">АДМИНИСТРАЦИЯ </w:t>
            </w:r>
          </w:p>
          <w:p w:rsidR="00B35EF0" w:rsidRPr="00584B1F" w:rsidRDefault="00B35EF0" w:rsidP="00B35EF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ДУЛЯПИНСКОГО </w:t>
            </w:r>
            <w:r w:rsidRPr="00584B1F">
              <w:rPr>
                <w:sz w:val="25"/>
                <w:szCs w:val="25"/>
              </w:rPr>
              <w:t xml:space="preserve">СЕЛЬСКОГО ПОСЕЛЕНИЯ </w:t>
            </w:r>
          </w:p>
          <w:p w:rsidR="00B35EF0" w:rsidRPr="00584B1F" w:rsidRDefault="00B35EF0" w:rsidP="00B35EF0">
            <w:pPr>
              <w:jc w:val="center"/>
              <w:rPr>
                <w:sz w:val="25"/>
                <w:szCs w:val="25"/>
              </w:rPr>
            </w:pPr>
            <w:r w:rsidRPr="00584B1F">
              <w:rPr>
                <w:sz w:val="25"/>
                <w:szCs w:val="25"/>
              </w:rPr>
              <w:t xml:space="preserve">ФУРМАНОВСКОГО МУНИЦИПАЛЬНОГО РАЙОНА </w:t>
            </w:r>
          </w:p>
          <w:p w:rsidR="00B35EF0" w:rsidRPr="00584B1F" w:rsidRDefault="00B35EF0" w:rsidP="00B35EF0">
            <w:pPr>
              <w:jc w:val="center"/>
              <w:rPr>
                <w:sz w:val="25"/>
                <w:szCs w:val="25"/>
              </w:rPr>
            </w:pPr>
            <w:r w:rsidRPr="00584B1F">
              <w:rPr>
                <w:sz w:val="25"/>
                <w:szCs w:val="25"/>
              </w:rPr>
              <w:t>ИВАНОВСКОЙ ОБЛАСТИ</w:t>
            </w:r>
          </w:p>
          <w:p w:rsidR="00B35EF0" w:rsidRPr="00584B1F" w:rsidRDefault="00B35EF0" w:rsidP="00B35EF0">
            <w:pPr>
              <w:jc w:val="center"/>
              <w:rPr>
                <w:sz w:val="25"/>
                <w:szCs w:val="25"/>
              </w:rPr>
            </w:pPr>
          </w:p>
          <w:p w:rsidR="00B35EF0" w:rsidRPr="00584B1F" w:rsidRDefault="00B35EF0" w:rsidP="00B35EF0">
            <w:pPr>
              <w:jc w:val="center"/>
              <w:rPr>
                <w:b/>
                <w:sz w:val="25"/>
                <w:szCs w:val="25"/>
              </w:rPr>
            </w:pPr>
            <w:proofErr w:type="gramStart"/>
            <w:r w:rsidRPr="00584B1F">
              <w:rPr>
                <w:b/>
                <w:sz w:val="25"/>
                <w:szCs w:val="25"/>
              </w:rPr>
              <w:t>П</w:t>
            </w:r>
            <w:proofErr w:type="gramEnd"/>
            <w:r w:rsidRPr="00584B1F">
              <w:rPr>
                <w:b/>
                <w:sz w:val="25"/>
                <w:szCs w:val="25"/>
              </w:rPr>
              <w:t xml:space="preserve"> О С Т А Н О В Л Е Н И Е</w:t>
            </w:r>
          </w:p>
          <w:p w:rsidR="00B35EF0" w:rsidRPr="00584B1F" w:rsidRDefault="00B35EF0" w:rsidP="00B35EF0">
            <w:pPr>
              <w:jc w:val="center"/>
              <w:rPr>
                <w:sz w:val="25"/>
                <w:szCs w:val="25"/>
              </w:rPr>
            </w:pPr>
          </w:p>
          <w:p w:rsidR="00B35EF0" w:rsidRPr="00126D51" w:rsidRDefault="00B35EF0" w:rsidP="00B35EF0">
            <w:pPr>
              <w:tabs>
                <w:tab w:val="left" w:pos="0"/>
              </w:tabs>
              <w:spacing w:line="360" w:lineRule="auto"/>
              <w:ind w:right="-4787"/>
              <w:rPr>
                <w:sz w:val="25"/>
                <w:szCs w:val="25"/>
                <w:u w:val="single"/>
              </w:rPr>
            </w:pPr>
            <w:r w:rsidRPr="00935EEC">
              <w:rPr>
                <w:sz w:val="25"/>
                <w:szCs w:val="25"/>
                <w:u w:val="single"/>
              </w:rPr>
              <w:t xml:space="preserve">от  </w:t>
            </w:r>
            <w:r w:rsidR="000C79D3">
              <w:rPr>
                <w:sz w:val="25"/>
                <w:szCs w:val="25"/>
                <w:u w:val="single"/>
              </w:rPr>
              <w:t>25</w:t>
            </w:r>
            <w:r>
              <w:rPr>
                <w:sz w:val="25"/>
                <w:szCs w:val="25"/>
                <w:u w:val="single"/>
              </w:rPr>
              <w:t>.12.2015</w:t>
            </w:r>
            <w:r w:rsidRPr="00584B1F">
              <w:rPr>
                <w:sz w:val="25"/>
                <w:szCs w:val="25"/>
              </w:rPr>
              <w:t xml:space="preserve">                                                                    </w:t>
            </w:r>
            <w:r>
              <w:rPr>
                <w:sz w:val="25"/>
                <w:szCs w:val="25"/>
              </w:rPr>
              <w:t xml:space="preserve">     </w:t>
            </w:r>
            <w:r w:rsidRPr="00584B1F">
              <w:rPr>
                <w:sz w:val="25"/>
                <w:szCs w:val="25"/>
              </w:rPr>
              <w:t xml:space="preserve">           </w:t>
            </w:r>
            <w:r>
              <w:rPr>
                <w:sz w:val="25"/>
                <w:szCs w:val="25"/>
              </w:rPr>
              <w:t xml:space="preserve">                          </w:t>
            </w:r>
            <w:r w:rsidRPr="00584B1F">
              <w:rPr>
                <w:sz w:val="25"/>
                <w:szCs w:val="25"/>
              </w:rPr>
              <w:t xml:space="preserve">   </w:t>
            </w:r>
            <w:r w:rsidRPr="00935EEC">
              <w:rPr>
                <w:sz w:val="25"/>
                <w:szCs w:val="25"/>
                <w:u w:val="single"/>
              </w:rPr>
              <w:t>№</w:t>
            </w:r>
            <w:r w:rsidR="000C79D3">
              <w:rPr>
                <w:sz w:val="25"/>
                <w:szCs w:val="25"/>
                <w:u w:val="single"/>
              </w:rPr>
              <w:t>181</w:t>
            </w:r>
            <w:r w:rsidRPr="00935EEC">
              <w:rPr>
                <w:sz w:val="25"/>
                <w:szCs w:val="25"/>
                <w:u w:val="single"/>
              </w:rPr>
              <w:t xml:space="preserve">   </w:t>
            </w:r>
          </w:p>
          <w:p w:rsidR="00B35EF0" w:rsidRPr="00B35EF0" w:rsidRDefault="00B35EF0" w:rsidP="00B35EF0">
            <w:pPr>
              <w:spacing w:line="360" w:lineRule="auto"/>
              <w:jc w:val="center"/>
            </w:pPr>
            <w:proofErr w:type="spellStart"/>
            <w:r>
              <w:rPr>
                <w:sz w:val="25"/>
                <w:szCs w:val="25"/>
              </w:rPr>
              <w:t>с</w:t>
            </w:r>
            <w:proofErr w:type="gramStart"/>
            <w:r>
              <w:rPr>
                <w:sz w:val="25"/>
                <w:szCs w:val="25"/>
              </w:rPr>
              <w:t>.Д</w:t>
            </w:r>
            <w:proofErr w:type="gramEnd"/>
            <w:r>
              <w:rPr>
                <w:sz w:val="25"/>
                <w:szCs w:val="25"/>
              </w:rPr>
              <w:t>уляпино</w:t>
            </w:r>
            <w:proofErr w:type="spellEnd"/>
          </w:p>
          <w:p w:rsidR="00B35EF0" w:rsidRDefault="00B35EF0" w:rsidP="00B35EF0">
            <w:pPr>
              <w:pStyle w:val="a3"/>
              <w:rPr>
                <w:sz w:val="28"/>
                <w:szCs w:val="28"/>
              </w:rPr>
            </w:pPr>
          </w:p>
          <w:p w:rsidR="00B35EF0" w:rsidRPr="00AF5041" w:rsidRDefault="00B35EF0" w:rsidP="00F05511">
            <w:pPr>
              <w:rPr>
                <w:b/>
              </w:rPr>
            </w:pPr>
          </w:p>
        </w:tc>
        <w:tc>
          <w:tcPr>
            <w:tcW w:w="4785" w:type="dxa"/>
            <w:shd w:val="clear" w:color="auto" w:fill="auto"/>
          </w:tcPr>
          <w:p w:rsidR="00B35EF0" w:rsidRPr="0062732C" w:rsidRDefault="00B35EF0" w:rsidP="00BC327B">
            <w:pPr>
              <w:ind w:right="-152"/>
              <w:rPr>
                <w:b/>
                <w:sz w:val="28"/>
              </w:rPr>
            </w:pPr>
          </w:p>
        </w:tc>
      </w:tr>
    </w:tbl>
    <w:p w:rsidR="00F05511" w:rsidRDefault="00F05511" w:rsidP="00F05511">
      <w:pPr>
        <w:jc w:val="both"/>
      </w:pPr>
    </w:p>
    <w:p w:rsidR="000C79D3" w:rsidRDefault="00F05511" w:rsidP="000C79D3">
      <w:pPr>
        <w:jc w:val="both"/>
        <w:rPr>
          <w:b/>
          <w:bCs/>
        </w:rPr>
      </w:pPr>
      <w:r>
        <w:rPr>
          <w:b/>
        </w:rPr>
        <w:tab/>
      </w:r>
      <w:r w:rsidR="000C79D3">
        <w:rPr>
          <w:b/>
          <w:bCs/>
        </w:rPr>
        <w:t xml:space="preserve">                  Об утверждении перечня муниципальных  служащих представляющих сведения о своих доходах, имуществе и обязательствах имущественного характера, и  сведения о доходах, имуществе и обязательствах имущественного характера своего супруга (супруги)</w:t>
      </w:r>
    </w:p>
    <w:p w:rsidR="000C79D3" w:rsidRDefault="000C79D3" w:rsidP="000C79D3">
      <w:pPr>
        <w:jc w:val="both"/>
        <w:rPr>
          <w:b/>
          <w:bCs/>
        </w:rPr>
      </w:pPr>
    </w:p>
    <w:p w:rsidR="000C79D3" w:rsidRDefault="000C79D3" w:rsidP="000C79D3">
      <w:pPr>
        <w:jc w:val="both"/>
        <w:rPr>
          <w:b/>
          <w:bCs/>
        </w:rPr>
      </w:pPr>
    </w:p>
    <w:p w:rsidR="000C79D3" w:rsidRDefault="000C79D3" w:rsidP="000C79D3">
      <w:pPr>
        <w:jc w:val="both"/>
        <w:rPr>
          <w:bCs/>
        </w:rPr>
      </w:pPr>
      <w:r>
        <w:rPr>
          <w:b/>
          <w:bCs/>
        </w:rPr>
        <w:tab/>
      </w:r>
      <w:r>
        <w:rPr>
          <w:bCs/>
        </w:rPr>
        <w:t>В исполнении законодательства о противодействии коррупции администрация постановляет:</w:t>
      </w:r>
    </w:p>
    <w:p w:rsidR="000C79D3" w:rsidRDefault="000C79D3" w:rsidP="000C79D3">
      <w:pPr>
        <w:jc w:val="both"/>
        <w:rPr>
          <w:bCs/>
        </w:rPr>
      </w:pPr>
    </w:p>
    <w:p w:rsidR="000C79D3" w:rsidRDefault="000C79D3" w:rsidP="000C79D3">
      <w:pPr>
        <w:jc w:val="both"/>
        <w:rPr>
          <w:bCs/>
        </w:rPr>
      </w:pPr>
    </w:p>
    <w:p w:rsidR="000C79D3" w:rsidRPr="002A7F01" w:rsidRDefault="000C79D3" w:rsidP="000C79D3">
      <w:pPr>
        <w:jc w:val="both"/>
        <w:rPr>
          <w:bCs/>
        </w:rPr>
      </w:pPr>
    </w:p>
    <w:p w:rsidR="000C79D3" w:rsidRDefault="000C79D3" w:rsidP="000C79D3">
      <w:pPr>
        <w:jc w:val="both"/>
        <w:rPr>
          <w:bCs/>
        </w:rPr>
      </w:pPr>
      <w:r w:rsidRPr="002A7F01">
        <w:tab/>
        <w:t xml:space="preserve">1.Утвердить перечень муниципальных служащих </w:t>
      </w:r>
      <w:r>
        <w:t xml:space="preserve"> Дуляпинского сельского поселения, </w:t>
      </w:r>
      <w:r w:rsidRPr="002A7F01">
        <w:rPr>
          <w:bCs/>
        </w:rPr>
        <w:t>представляющих сведения о своих доходах, имуществе и обязательствах имущественного характера, и  сведения о доходах, имуществе и обязательствах имущественного характера</w:t>
      </w:r>
      <w:r>
        <w:rPr>
          <w:bCs/>
        </w:rPr>
        <w:t xml:space="preserve"> своего</w:t>
      </w:r>
      <w:r w:rsidRPr="002A7F01">
        <w:rPr>
          <w:bCs/>
        </w:rPr>
        <w:t xml:space="preserve"> супруг</w:t>
      </w:r>
      <w:r>
        <w:rPr>
          <w:bCs/>
        </w:rPr>
        <w:t>а (супруги) согласно приложению.</w:t>
      </w:r>
    </w:p>
    <w:p w:rsidR="000C79D3" w:rsidRDefault="000C79D3" w:rsidP="000C79D3">
      <w:pPr>
        <w:jc w:val="both"/>
        <w:rPr>
          <w:bCs/>
        </w:rPr>
      </w:pPr>
      <w:r>
        <w:rPr>
          <w:bCs/>
        </w:rPr>
        <w:tab/>
        <w:t>2.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выполнением данного постановления оставляю за собой.</w:t>
      </w:r>
    </w:p>
    <w:p w:rsidR="000C79D3" w:rsidRDefault="000C79D3" w:rsidP="000C79D3">
      <w:pPr>
        <w:jc w:val="both"/>
        <w:rPr>
          <w:bCs/>
        </w:rPr>
      </w:pPr>
      <w:r>
        <w:rPr>
          <w:bCs/>
        </w:rPr>
        <w:tab/>
        <w:t>3. Обнародовать данное постановление в установленном порядке.</w:t>
      </w:r>
    </w:p>
    <w:p w:rsidR="00F05511" w:rsidRDefault="00F05511" w:rsidP="000C79D3">
      <w:pPr>
        <w:jc w:val="both"/>
      </w:pPr>
    </w:p>
    <w:p w:rsidR="00B35EF0" w:rsidRDefault="00B35EF0" w:rsidP="00B35EF0">
      <w:pPr>
        <w:jc w:val="both"/>
        <w:rPr>
          <w:sz w:val="28"/>
          <w:szCs w:val="28"/>
        </w:rPr>
      </w:pPr>
    </w:p>
    <w:p w:rsidR="00B35EF0" w:rsidRDefault="00B35EF0" w:rsidP="00B35EF0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Дуляпинского сельского поселения                      </w:t>
      </w:r>
      <w:r w:rsidR="00A1235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А.В.</w:t>
      </w:r>
      <w:r w:rsidR="00A12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Свечников</w:t>
      </w:r>
    </w:p>
    <w:p w:rsidR="00B35EF0" w:rsidRDefault="00B35EF0" w:rsidP="00B35EF0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Фурмановского муниципального района</w:t>
      </w:r>
    </w:p>
    <w:p w:rsidR="00B35EF0" w:rsidRDefault="00B35EF0" w:rsidP="00B35EF0">
      <w:r>
        <w:t>Ивановской области</w:t>
      </w:r>
    </w:p>
    <w:p w:rsidR="009814CB" w:rsidRDefault="009814CB"/>
    <w:p w:rsidR="00F05511" w:rsidRDefault="00F05511"/>
    <w:p w:rsidR="00F05511" w:rsidRDefault="00F05511"/>
    <w:p w:rsidR="00F05511" w:rsidRDefault="00F05511"/>
    <w:p w:rsidR="00F05511" w:rsidRDefault="00F05511"/>
    <w:p w:rsidR="00F05511" w:rsidRDefault="00F05511"/>
    <w:p w:rsidR="00F05511" w:rsidRDefault="00F05511"/>
    <w:p w:rsidR="00F05511" w:rsidRDefault="00F05511"/>
    <w:p w:rsidR="00F05511" w:rsidRDefault="00F05511"/>
    <w:p w:rsidR="00F05511" w:rsidRDefault="00F05511"/>
    <w:p w:rsidR="00F05511" w:rsidRDefault="00F05511"/>
    <w:p w:rsidR="00F05511" w:rsidRDefault="00F05511"/>
    <w:p w:rsidR="00F05511" w:rsidRDefault="00F05511"/>
    <w:p w:rsidR="000C79D3" w:rsidRPr="00B8244E" w:rsidRDefault="000C79D3" w:rsidP="000C79D3">
      <w:pPr>
        <w:ind w:left="4248"/>
        <w:jc w:val="right"/>
      </w:pPr>
      <w:r w:rsidRPr="00B8244E">
        <w:lastRenderedPageBreak/>
        <w:t>ПРИЛОЖЕНИЕ</w:t>
      </w:r>
    </w:p>
    <w:p w:rsidR="000C79D3" w:rsidRPr="00B8244E" w:rsidRDefault="000C79D3" w:rsidP="000C79D3">
      <w:pPr>
        <w:ind w:left="4248"/>
        <w:jc w:val="right"/>
      </w:pPr>
      <w:r w:rsidRPr="00B8244E">
        <w:t>к постановлению администрации</w:t>
      </w:r>
    </w:p>
    <w:p w:rsidR="000C79D3" w:rsidRPr="00B8244E" w:rsidRDefault="000C79D3" w:rsidP="000C79D3">
      <w:pPr>
        <w:ind w:left="4248"/>
        <w:jc w:val="right"/>
      </w:pPr>
      <w:r>
        <w:t>Дуляпинского</w:t>
      </w:r>
      <w:r w:rsidRPr="00B8244E">
        <w:t xml:space="preserve"> сельского поселения</w:t>
      </w:r>
    </w:p>
    <w:p w:rsidR="000C79D3" w:rsidRPr="00B8244E" w:rsidRDefault="000C79D3" w:rsidP="000C79D3">
      <w:pPr>
        <w:ind w:left="4248"/>
        <w:jc w:val="right"/>
      </w:pPr>
      <w:r w:rsidRPr="00B8244E">
        <w:t>Фурмановского муниципального района</w:t>
      </w:r>
    </w:p>
    <w:p w:rsidR="000C79D3" w:rsidRPr="00C16DFC" w:rsidRDefault="000C79D3" w:rsidP="000C79D3">
      <w:pPr>
        <w:jc w:val="right"/>
        <w:rPr>
          <w:sz w:val="28"/>
          <w:szCs w:val="28"/>
          <w:u w:val="single"/>
        </w:rPr>
      </w:pPr>
      <w:r w:rsidRPr="00C16DFC">
        <w:t xml:space="preserve">                                                             </w:t>
      </w:r>
      <w:r>
        <w:t xml:space="preserve">         </w:t>
      </w:r>
      <w:r w:rsidRPr="00C16DFC">
        <w:t xml:space="preserve">   </w:t>
      </w:r>
      <w:r w:rsidRPr="00C16DFC">
        <w:rPr>
          <w:sz w:val="28"/>
          <w:szCs w:val="28"/>
          <w:u w:val="single"/>
        </w:rPr>
        <w:t xml:space="preserve">от    </w:t>
      </w:r>
      <w:r>
        <w:rPr>
          <w:sz w:val="28"/>
          <w:szCs w:val="28"/>
          <w:u w:val="single"/>
        </w:rPr>
        <w:t>25.12.2015</w:t>
      </w:r>
      <w:r w:rsidRPr="00C16DFC">
        <w:rPr>
          <w:sz w:val="28"/>
          <w:szCs w:val="28"/>
          <w:u w:val="single"/>
        </w:rPr>
        <w:t xml:space="preserve">  года       № </w:t>
      </w:r>
      <w:r>
        <w:rPr>
          <w:sz w:val="28"/>
          <w:szCs w:val="28"/>
          <w:u w:val="single"/>
        </w:rPr>
        <w:t>32</w:t>
      </w:r>
    </w:p>
    <w:p w:rsidR="000C79D3" w:rsidRDefault="000C79D3" w:rsidP="000C79D3">
      <w:pPr>
        <w:jc w:val="right"/>
        <w:rPr>
          <w:b/>
          <w:bCs/>
        </w:rPr>
      </w:pPr>
    </w:p>
    <w:p w:rsidR="000C79D3" w:rsidRDefault="000C79D3" w:rsidP="000C79D3">
      <w:pPr>
        <w:jc w:val="both"/>
      </w:pPr>
    </w:p>
    <w:p w:rsidR="000C79D3" w:rsidRDefault="000C79D3" w:rsidP="000C79D3">
      <w:pPr>
        <w:jc w:val="both"/>
      </w:pPr>
    </w:p>
    <w:p w:rsidR="000C79D3" w:rsidRDefault="000C79D3" w:rsidP="000C79D3">
      <w:pPr>
        <w:jc w:val="both"/>
      </w:pPr>
    </w:p>
    <w:p w:rsidR="000C79D3" w:rsidRDefault="000C79D3" w:rsidP="000C79D3">
      <w:pPr>
        <w:jc w:val="center"/>
        <w:rPr>
          <w:b/>
        </w:rPr>
      </w:pPr>
      <w:r>
        <w:rPr>
          <w:b/>
        </w:rPr>
        <w:t>ПЕРЕЧЕНЬ</w:t>
      </w:r>
    </w:p>
    <w:p w:rsidR="000C79D3" w:rsidRDefault="000C79D3" w:rsidP="000C79D3">
      <w:pPr>
        <w:jc w:val="center"/>
        <w:rPr>
          <w:b/>
          <w:bCs/>
        </w:rPr>
      </w:pPr>
      <w:r w:rsidRPr="002A7F01">
        <w:rPr>
          <w:b/>
        </w:rPr>
        <w:t xml:space="preserve">муниципальных служащих  Дуляпинского сельского поселения, </w:t>
      </w:r>
      <w:r w:rsidRPr="002A7F01">
        <w:rPr>
          <w:b/>
          <w:bCs/>
        </w:rPr>
        <w:t>представляющих сведения о своих доходах, имуществе и обязательствах имущественного характера, и  сведения о доходах, имуществе и обязательствах имущественного характера своего супруга (супруги)</w:t>
      </w:r>
    </w:p>
    <w:p w:rsidR="000C79D3" w:rsidRDefault="000C79D3" w:rsidP="000C79D3">
      <w:pPr>
        <w:jc w:val="center"/>
        <w:rPr>
          <w:b/>
          <w:bCs/>
        </w:rPr>
      </w:pPr>
    </w:p>
    <w:p w:rsidR="000C79D3" w:rsidRDefault="000C79D3" w:rsidP="000C79D3">
      <w:pPr>
        <w:jc w:val="center"/>
        <w:rPr>
          <w:b/>
          <w:bCs/>
        </w:rPr>
      </w:pPr>
    </w:p>
    <w:p w:rsidR="000C79D3" w:rsidRDefault="000C79D3" w:rsidP="000C79D3">
      <w:pPr>
        <w:jc w:val="center"/>
        <w:rPr>
          <w:b/>
          <w:bCs/>
        </w:rPr>
      </w:pPr>
    </w:p>
    <w:p w:rsidR="000C79D3" w:rsidRPr="006A1E7B" w:rsidRDefault="000C79D3" w:rsidP="000C79D3">
      <w:pPr>
        <w:jc w:val="both"/>
        <w:rPr>
          <w:bCs/>
        </w:rPr>
      </w:pPr>
      <w:r w:rsidRPr="006A1E7B">
        <w:rPr>
          <w:bCs/>
        </w:rPr>
        <w:t>1.Мичурина Г.Н. – заместитель главы администрации по общим вопросам Дуляпинского сельского поселения</w:t>
      </w:r>
      <w:r>
        <w:rPr>
          <w:bCs/>
        </w:rPr>
        <w:t>;</w:t>
      </w:r>
    </w:p>
    <w:p w:rsidR="000C79D3" w:rsidRDefault="000C79D3" w:rsidP="000C79D3">
      <w:pPr>
        <w:jc w:val="both"/>
        <w:rPr>
          <w:bCs/>
        </w:rPr>
      </w:pPr>
      <w:r>
        <w:rPr>
          <w:bCs/>
        </w:rPr>
        <w:t>2.</w:t>
      </w:r>
      <w:r>
        <w:rPr>
          <w:bCs/>
        </w:rPr>
        <w:t>Матвеева Е.В.</w:t>
      </w:r>
      <w:bookmarkStart w:id="0" w:name="_GoBack"/>
      <w:bookmarkEnd w:id="0"/>
      <w:r>
        <w:rPr>
          <w:bCs/>
        </w:rPr>
        <w:t xml:space="preserve"> - </w:t>
      </w:r>
      <w:r w:rsidRPr="006A1E7B">
        <w:rPr>
          <w:bCs/>
        </w:rPr>
        <w:t xml:space="preserve">заместитель главы администрации по </w:t>
      </w:r>
      <w:r>
        <w:rPr>
          <w:bCs/>
        </w:rPr>
        <w:t>финансовым</w:t>
      </w:r>
      <w:r w:rsidRPr="006A1E7B">
        <w:rPr>
          <w:bCs/>
        </w:rPr>
        <w:t xml:space="preserve"> вопросам Дуляпинского сельского поселения</w:t>
      </w:r>
      <w:r>
        <w:rPr>
          <w:bCs/>
        </w:rPr>
        <w:t>.</w:t>
      </w:r>
    </w:p>
    <w:p w:rsidR="000C79D3" w:rsidRDefault="000C79D3"/>
    <w:sectPr w:rsidR="000C7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DA"/>
    <w:rsid w:val="000C79D3"/>
    <w:rsid w:val="00297ADA"/>
    <w:rsid w:val="004C1945"/>
    <w:rsid w:val="005A73F6"/>
    <w:rsid w:val="007E3157"/>
    <w:rsid w:val="009814CB"/>
    <w:rsid w:val="00A12358"/>
    <w:rsid w:val="00AF5041"/>
    <w:rsid w:val="00B35EF0"/>
    <w:rsid w:val="00F0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5EF0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35E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B35E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5EF0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35E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B35E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2016-02-26T09:43:00Z</dcterms:created>
  <dcterms:modified xsi:type="dcterms:W3CDTF">2016-02-26T09:43:00Z</dcterms:modified>
</cp:coreProperties>
</file>